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7596D" w14:textId="77777777" w:rsidR="00823289" w:rsidRPr="00381C25" w:rsidRDefault="00823289" w:rsidP="00823289">
      <w:pPr>
        <w:jc w:val="center"/>
        <w:rPr>
          <w:b/>
          <w:bCs/>
          <w:color w:val="538135" w:themeColor="accent6" w:themeShade="BF"/>
          <w:sz w:val="72"/>
          <w:szCs w:val="72"/>
          <w:u w:val="single"/>
        </w:rPr>
      </w:pPr>
      <w:r w:rsidRPr="00381C25">
        <w:rPr>
          <w:b/>
          <w:bCs/>
          <w:color w:val="538135" w:themeColor="accent6" w:themeShade="BF"/>
          <w:sz w:val="72"/>
          <w:szCs w:val="72"/>
          <w:u w:val="single"/>
        </w:rPr>
        <w:t>Blackland Water Supply</w:t>
      </w:r>
    </w:p>
    <w:p w14:paraId="6BE6D86B" w14:textId="29AA5F28" w:rsidR="00B42AAA" w:rsidRPr="00C244E8" w:rsidRDefault="00823289" w:rsidP="00823289">
      <w:pPr>
        <w:jc w:val="center"/>
        <w:rPr>
          <w:b/>
          <w:bCs/>
          <w:sz w:val="40"/>
          <w:szCs w:val="40"/>
          <w:u w:val="single"/>
        </w:rPr>
      </w:pPr>
      <w:r w:rsidRPr="00C244E8">
        <w:rPr>
          <w:b/>
          <w:bCs/>
          <w:sz w:val="40"/>
          <w:szCs w:val="40"/>
          <w:u w:val="single"/>
        </w:rPr>
        <w:t xml:space="preserve">Request for Water Utility </w:t>
      </w:r>
      <w:r w:rsidR="00381C25" w:rsidRPr="00C244E8">
        <w:rPr>
          <w:b/>
          <w:bCs/>
          <w:sz w:val="40"/>
          <w:szCs w:val="40"/>
          <w:u w:val="single"/>
        </w:rPr>
        <w:t>L</w:t>
      </w:r>
      <w:r w:rsidRPr="00C244E8">
        <w:rPr>
          <w:b/>
          <w:bCs/>
          <w:sz w:val="40"/>
          <w:szCs w:val="40"/>
          <w:u w:val="single"/>
        </w:rPr>
        <w:t xml:space="preserve">ine </w:t>
      </w:r>
      <w:r w:rsidR="00381C25" w:rsidRPr="00C244E8">
        <w:rPr>
          <w:b/>
          <w:bCs/>
          <w:sz w:val="40"/>
          <w:szCs w:val="40"/>
          <w:u w:val="single"/>
        </w:rPr>
        <w:t>L</w:t>
      </w:r>
      <w:r w:rsidRPr="00C244E8">
        <w:rPr>
          <w:b/>
          <w:bCs/>
          <w:sz w:val="40"/>
          <w:szCs w:val="40"/>
          <w:u w:val="single"/>
        </w:rPr>
        <w:t>ocates</w:t>
      </w:r>
    </w:p>
    <w:p w14:paraId="2B814552" w14:textId="492BC5D4" w:rsidR="00823289" w:rsidRDefault="00823289" w:rsidP="00E527ED">
      <w:pPr>
        <w:spacing w:line="240" w:lineRule="auto"/>
        <w:jc w:val="center"/>
        <w:rPr>
          <w:b/>
          <w:bCs/>
          <w:sz w:val="28"/>
          <w:szCs w:val="28"/>
        </w:rPr>
      </w:pPr>
      <w:r w:rsidRPr="00823289">
        <w:rPr>
          <w:b/>
          <w:bCs/>
          <w:sz w:val="28"/>
          <w:szCs w:val="28"/>
        </w:rPr>
        <w:t xml:space="preserve">(Within ROW or Easements no </w:t>
      </w:r>
      <w:r>
        <w:rPr>
          <w:b/>
          <w:bCs/>
          <w:sz w:val="28"/>
          <w:szCs w:val="28"/>
        </w:rPr>
        <w:t>P</w:t>
      </w:r>
      <w:r w:rsidRPr="00823289">
        <w:rPr>
          <w:b/>
          <w:bCs/>
          <w:sz w:val="28"/>
          <w:szCs w:val="28"/>
        </w:rPr>
        <w:t xml:space="preserve">rivate </w:t>
      </w:r>
      <w:r>
        <w:rPr>
          <w:b/>
          <w:bCs/>
          <w:sz w:val="28"/>
          <w:szCs w:val="28"/>
        </w:rPr>
        <w:t xml:space="preserve">Property </w:t>
      </w:r>
      <w:r w:rsidRPr="00823289">
        <w:rPr>
          <w:b/>
          <w:bCs/>
          <w:sz w:val="28"/>
          <w:szCs w:val="28"/>
        </w:rPr>
        <w:t>Locates)</w:t>
      </w:r>
    </w:p>
    <w:p w14:paraId="1BF25148" w14:textId="431B8744" w:rsidR="00823289" w:rsidRDefault="00823289" w:rsidP="00E527ED">
      <w:pPr>
        <w:spacing w:line="240" w:lineRule="auto"/>
        <w:jc w:val="center"/>
        <w:rPr>
          <w:b/>
          <w:bCs/>
        </w:rPr>
      </w:pPr>
      <w:r>
        <w:rPr>
          <w:b/>
          <w:bCs/>
        </w:rPr>
        <w:t>Utility Department</w:t>
      </w:r>
    </w:p>
    <w:p w14:paraId="17F9E18E" w14:textId="6DFE21EC" w:rsidR="00823289" w:rsidRDefault="00CB333C" w:rsidP="00E527ED">
      <w:pPr>
        <w:spacing w:line="240" w:lineRule="auto"/>
        <w:jc w:val="center"/>
        <w:rPr>
          <w:b/>
          <w:bCs/>
        </w:rPr>
      </w:pPr>
      <w:r>
        <w:rPr>
          <w:b/>
          <w:bCs/>
        </w:rPr>
        <w:t>6715 Hwy 276 Royse City, TX 75189</w:t>
      </w:r>
    </w:p>
    <w:p w14:paraId="43615BC4" w14:textId="4C876877" w:rsidR="00CB333C" w:rsidRDefault="00144205" w:rsidP="00E527ED">
      <w:pPr>
        <w:spacing w:line="240" w:lineRule="auto"/>
        <w:jc w:val="center"/>
        <w:rPr>
          <w:b/>
          <w:bCs/>
        </w:rPr>
      </w:pPr>
      <w:r w:rsidRPr="00144205">
        <w:rPr>
          <w:b/>
          <w:bCs/>
          <w:highlight w:val="yellow"/>
        </w:rPr>
        <w:t>Please Type Information into Form or Print Legibly</w:t>
      </w:r>
    </w:p>
    <w:p w14:paraId="10E73BE0" w14:textId="77777777" w:rsidR="00DE4A61" w:rsidRDefault="00DE4A61" w:rsidP="00E527ED">
      <w:pPr>
        <w:spacing w:line="276" w:lineRule="auto"/>
        <w:jc w:val="center"/>
        <w:rPr>
          <w:b/>
          <w:bCs/>
        </w:rPr>
      </w:pPr>
    </w:p>
    <w:p w14:paraId="5278218F" w14:textId="18A6CE55" w:rsidR="00596F86" w:rsidRDefault="00381C25" w:rsidP="00E527ED">
      <w:pPr>
        <w:spacing w:line="276" w:lineRule="auto"/>
        <w:rPr>
          <w:b/>
          <w:bCs/>
          <w:u w:val="single"/>
        </w:rPr>
      </w:pPr>
      <w:r>
        <w:rPr>
          <w:b/>
          <w:bCs/>
        </w:rPr>
        <w:t>DATE SUBMITTED</w:t>
      </w:r>
      <w:r w:rsidR="00144205">
        <w:rPr>
          <w:b/>
          <w:bCs/>
        </w:rPr>
        <w:t>:</w:t>
      </w:r>
      <w:r w:rsidR="00596F86" w:rsidRPr="00596F86">
        <w:rPr>
          <w:b/>
          <w:bCs/>
          <w:u w:val="single"/>
        </w:rPr>
        <w:t xml:space="preserve"> </w:t>
      </w:r>
      <w:r w:rsidR="00596F86">
        <w:rPr>
          <w:b/>
          <w:bCs/>
          <w:u w:val="single"/>
        </w:rPr>
        <w:t>________</w:t>
      </w:r>
      <w:r w:rsidR="00426B6F">
        <w:rPr>
          <w:b/>
          <w:bCs/>
          <w:u w:val="single"/>
        </w:rPr>
        <w:t>/</w:t>
      </w:r>
      <w:r w:rsidR="00596F86">
        <w:rPr>
          <w:b/>
          <w:bCs/>
          <w:u w:val="single"/>
        </w:rPr>
        <w:t>_________</w:t>
      </w:r>
      <w:r w:rsidR="00426B6F">
        <w:rPr>
          <w:b/>
          <w:bCs/>
          <w:u w:val="single"/>
        </w:rPr>
        <w:t>/</w:t>
      </w:r>
      <w:r w:rsidR="00596F86">
        <w:rPr>
          <w:b/>
          <w:bCs/>
          <w:u w:val="single"/>
        </w:rPr>
        <w:t>________</w:t>
      </w:r>
    </w:p>
    <w:p w14:paraId="2F6C65E0" w14:textId="2616DDA1" w:rsidR="00596F86" w:rsidRDefault="00381C25" w:rsidP="00E527ED">
      <w:pPr>
        <w:spacing w:line="276" w:lineRule="auto"/>
        <w:rPr>
          <w:b/>
          <w:bCs/>
          <w:u w:val="single"/>
        </w:rPr>
      </w:pPr>
      <w:r w:rsidRPr="00596F86">
        <w:rPr>
          <w:b/>
          <w:bCs/>
        </w:rPr>
        <w:t xml:space="preserve">COMPANY </w:t>
      </w:r>
      <w:r w:rsidR="00F44C81" w:rsidRPr="00596F86">
        <w:rPr>
          <w:b/>
          <w:bCs/>
        </w:rPr>
        <w:t>NAME</w:t>
      </w:r>
      <w:r w:rsidR="00F44C81" w:rsidRPr="00E527ED">
        <w:rPr>
          <w:b/>
          <w:bCs/>
        </w:rPr>
        <w:t>:</w:t>
      </w:r>
      <w:r w:rsidR="00F44C81">
        <w:rPr>
          <w:b/>
          <w:bCs/>
          <w:u w:val="single"/>
        </w:rPr>
        <w:t xml:space="preserve"> _</w:t>
      </w:r>
      <w:r w:rsidR="00596F86">
        <w:rPr>
          <w:b/>
          <w:bCs/>
          <w:u w:val="single"/>
        </w:rPr>
        <w:t>__________________________________________________________________</w:t>
      </w:r>
    </w:p>
    <w:p w14:paraId="0871A3EB" w14:textId="25396826" w:rsidR="00596F86" w:rsidRDefault="00381C25" w:rsidP="00E527ED">
      <w:pPr>
        <w:spacing w:line="276" w:lineRule="auto"/>
        <w:rPr>
          <w:b/>
          <w:bCs/>
        </w:rPr>
      </w:pPr>
      <w:r>
        <w:rPr>
          <w:b/>
          <w:bCs/>
        </w:rPr>
        <w:t xml:space="preserve">CONTACT </w:t>
      </w:r>
      <w:r w:rsidR="00F44C81">
        <w:rPr>
          <w:b/>
          <w:bCs/>
        </w:rPr>
        <w:t>PERSON: _</w:t>
      </w:r>
      <w:r w:rsidR="00596F86">
        <w:rPr>
          <w:b/>
          <w:bCs/>
        </w:rPr>
        <w:t>__________________________________________________________________</w:t>
      </w:r>
    </w:p>
    <w:p w14:paraId="574D57F5" w14:textId="6EC2E2F9" w:rsidR="00596F86" w:rsidRDefault="00381C25" w:rsidP="00E527ED">
      <w:pPr>
        <w:spacing w:line="276" w:lineRule="auto"/>
        <w:rPr>
          <w:b/>
          <w:bCs/>
        </w:rPr>
      </w:pPr>
      <w:r>
        <w:rPr>
          <w:b/>
          <w:bCs/>
        </w:rPr>
        <w:t xml:space="preserve">LOCATION </w:t>
      </w:r>
      <w:r w:rsidR="00F44C81">
        <w:rPr>
          <w:b/>
          <w:bCs/>
        </w:rPr>
        <w:t>ADDRESS: _</w:t>
      </w:r>
      <w:r w:rsidR="00596F86">
        <w:rPr>
          <w:b/>
          <w:bCs/>
        </w:rPr>
        <w:t>__________________________________________________________________</w:t>
      </w:r>
    </w:p>
    <w:p w14:paraId="14310C1C" w14:textId="285C2616" w:rsidR="00596F86" w:rsidRDefault="00381C25" w:rsidP="00E527ED">
      <w:pPr>
        <w:spacing w:line="276" w:lineRule="auto"/>
        <w:rPr>
          <w:b/>
          <w:bCs/>
        </w:rPr>
      </w:pPr>
      <w:r>
        <w:rPr>
          <w:b/>
          <w:bCs/>
        </w:rPr>
        <w:t xml:space="preserve">SUBDIVISION </w:t>
      </w:r>
      <w:r w:rsidR="00F44C81">
        <w:rPr>
          <w:b/>
          <w:bCs/>
        </w:rPr>
        <w:t>NAME: _</w:t>
      </w:r>
      <w:r w:rsidR="00596F86">
        <w:rPr>
          <w:b/>
          <w:bCs/>
        </w:rPr>
        <w:t>_______________________________________</w:t>
      </w:r>
      <w:r w:rsidR="00F44C81">
        <w:rPr>
          <w:b/>
          <w:bCs/>
        </w:rPr>
        <w:t>Lot: _</w:t>
      </w:r>
      <w:r w:rsidR="00596F86">
        <w:rPr>
          <w:b/>
          <w:bCs/>
        </w:rPr>
        <w:t>__________</w:t>
      </w:r>
      <w:r w:rsidR="009076E2">
        <w:rPr>
          <w:b/>
          <w:bCs/>
        </w:rPr>
        <w:t>Block: _</w:t>
      </w:r>
      <w:r w:rsidR="00596F86">
        <w:rPr>
          <w:b/>
          <w:bCs/>
        </w:rPr>
        <w:t>______</w:t>
      </w:r>
    </w:p>
    <w:p w14:paraId="2B8C6517" w14:textId="6938A04A" w:rsidR="00144205" w:rsidRPr="00596F86" w:rsidRDefault="00381C25" w:rsidP="00E527ED">
      <w:pPr>
        <w:spacing w:line="276" w:lineRule="auto"/>
        <w:rPr>
          <w:b/>
          <w:bCs/>
          <w:u w:val="single"/>
        </w:rPr>
      </w:pPr>
      <w:r>
        <w:rPr>
          <w:b/>
          <w:bCs/>
        </w:rPr>
        <w:t>NEAREST INTERSECTION TO LOCATION</w:t>
      </w:r>
      <w:r w:rsidR="00596F86">
        <w:rPr>
          <w:b/>
          <w:bCs/>
        </w:rPr>
        <w:t>:_____________________________________________________</w:t>
      </w:r>
      <w:r w:rsidR="00596F86" w:rsidRPr="00596F86">
        <w:rPr>
          <w:b/>
          <w:bCs/>
          <w:u w:val="single"/>
        </w:rPr>
        <w:t xml:space="preserve">                                             </w:t>
      </w:r>
    </w:p>
    <w:p w14:paraId="47976390" w14:textId="37A9F584" w:rsidR="00FB12BC" w:rsidRDefault="00FB12BC" w:rsidP="00E527ED">
      <w:pPr>
        <w:spacing w:line="276" w:lineRule="auto"/>
      </w:pPr>
      <w:r w:rsidRPr="00FB12BC">
        <w:rPr>
          <w:b/>
          <w:bCs/>
        </w:rPr>
        <w:t>Method of Installation:</w:t>
      </w:r>
      <w:r>
        <w:rPr>
          <w:b/>
          <w:bCs/>
        </w:rPr>
        <w:t xml:space="preserve">  </w:t>
      </w:r>
      <w:r>
        <w:t>Bore____ Trench____ Depth____</w:t>
      </w:r>
    </w:p>
    <w:p w14:paraId="43D9FE79" w14:textId="3984EEA6" w:rsidR="00FB12BC" w:rsidRDefault="00FB12BC" w:rsidP="00E527ED">
      <w:pPr>
        <w:spacing w:line="276" w:lineRule="auto"/>
      </w:pPr>
      <w:r w:rsidRPr="00FB12BC">
        <w:rPr>
          <w:b/>
          <w:bCs/>
        </w:rPr>
        <w:t>Texas 811 Confirmation #:</w:t>
      </w:r>
      <w:r>
        <w:t xml:space="preserve"> __________________________</w:t>
      </w:r>
      <w:r w:rsidR="0024147A">
        <w:t xml:space="preserve"> Texas </w:t>
      </w:r>
      <w:r w:rsidR="00C244E8">
        <w:t>811 form needs to be attached</w:t>
      </w:r>
      <w:r w:rsidR="00F44C81">
        <w:t>.</w:t>
      </w:r>
    </w:p>
    <w:p w14:paraId="5D55AAA9" w14:textId="77777777" w:rsidR="0024147A" w:rsidRPr="00FB12BC" w:rsidRDefault="0024147A" w:rsidP="00596F86"/>
    <w:p w14:paraId="1987EC7B" w14:textId="188DD50A" w:rsidR="00596F86" w:rsidRPr="001B576B" w:rsidRDefault="00596F86" w:rsidP="00DE4A61">
      <w:pPr>
        <w:rPr>
          <w:sz w:val="24"/>
          <w:szCs w:val="24"/>
        </w:rPr>
      </w:pPr>
      <w:r w:rsidRPr="00596F86">
        <w:rPr>
          <w:b/>
          <w:bCs/>
          <w:sz w:val="24"/>
          <w:szCs w:val="24"/>
          <w:u w:val="single"/>
        </w:rPr>
        <w:t>DESCRIPTION OF WORK APPLICANT WILL PERFORM:</w:t>
      </w:r>
      <w:r w:rsidR="001B576B">
        <w:rPr>
          <w:sz w:val="24"/>
          <w:szCs w:val="24"/>
        </w:rPr>
        <w:t xml:space="preserve">  </w:t>
      </w:r>
    </w:p>
    <w:p w14:paraId="293A9159" w14:textId="77777777" w:rsidR="00E527ED" w:rsidRDefault="00E527ED" w:rsidP="00DE4A61">
      <w:pPr>
        <w:rPr>
          <w:b/>
          <w:bCs/>
          <w:sz w:val="24"/>
          <w:szCs w:val="24"/>
          <w:u w:val="single"/>
        </w:rPr>
      </w:pPr>
    </w:p>
    <w:p w14:paraId="1D3946C7" w14:textId="77777777" w:rsidR="00E527ED" w:rsidRDefault="00E527ED" w:rsidP="00DE4A61">
      <w:pPr>
        <w:rPr>
          <w:b/>
          <w:bCs/>
          <w:color w:val="538135" w:themeColor="accent6" w:themeShade="BF"/>
          <w:sz w:val="24"/>
          <w:szCs w:val="24"/>
        </w:rPr>
      </w:pPr>
    </w:p>
    <w:p w14:paraId="48B5DBED" w14:textId="77777777" w:rsidR="00EB0FF9" w:rsidRDefault="00EB0FF9" w:rsidP="00DE4A61">
      <w:pPr>
        <w:rPr>
          <w:b/>
          <w:bCs/>
          <w:color w:val="538135" w:themeColor="accent6" w:themeShade="BF"/>
          <w:sz w:val="24"/>
          <w:szCs w:val="24"/>
        </w:rPr>
      </w:pPr>
    </w:p>
    <w:p w14:paraId="698C9366" w14:textId="77777777" w:rsidR="00EB0FF9" w:rsidRDefault="00EB0FF9" w:rsidP="00DE4A61">
      <w:pPr>
        <w:rPr>
          <w:b/>
          <w:bCs/>
          <w:color w:val="538135" w:themeColor="accent6" w:themeShade="BF"/>
          <w:sz w:val="24"/>
          <w:szCs w:val="24"/>
        </w:rPr>
      </w:pPr>
    </w:p>
    <w:p w14:paraId="07D4ADCB" w14:textId="3A80EC9D" w:rsidR="00596F86" w:rsidRPr="00426B6F" w:rsidRDefault="00596F86" w:rsidP="00381C25">
      <w:pPr>
        <w:jc w:val="center"/>
        <w:rPr>
          <w:b/>
          <w:bCs/>
          <w:sz w:val="24"/>
          <w:szCs w:val="24"/>
          <w:highlight w:val="yellow"/>
        </w:rPr>
      </w:pPr>
      <w:r w:rsidRPr="00426B6F">
        <w:rPr>
          <w:b/>
          <w:bCs/>
          <w:sz w:val="24"/>
          <w:szCs w:val="24"/>
          <w:highlight w:val="yellow"/>
        </w:rPr>
        <w:t>All Completed Forms Must Be Emailed To:</w:t>
      </w:r>
    </w:p>
    <w:p w14:paraId="0AC26B26" w14:textId="53CF0CC8" w:rsidR="00596F86" w:rsidRPr="00F44C81" w:rsidRDefault="00EB0FF9" w:rsidP="00596F86">
      <w:pPr>
        <w:jc w:val="center"/>
        <w:rPr>
          <w:rStyle w:val="Hyperlink"/>
          <w:b/>
          <w:bCs/>
          <w:sz w:val="24"/>
          <w:szCs w:val="24"/>
        </w:rPr>
      </w:pPr>
      <w:hyperlink r:id="rId7" w:history="1">
        <w:r w:rsidR="00C244E8" w:rsidRPr="002F1AF0">
          <w:rPr>
            <w:rStyle w:val="Hyperlink"/>
            <w:b/>
            <w:bCs/>
            <w:sz w:val="24"/>
            <w:szCs w:val="24"/>
            <w:highlight w:val="yellow"/>
          </w:rPr>
          <w:t>lauren@blacklandwater.com</w:t>
        </w:r>
      </w:hyperlink>
    </w:p>
    <w:p w14:paraId="735D6343" w14:textId="1D079CF5" w:rsidR="00C244E8" w:rsidRPr="00C244E8" w:rsidRDefault="00C244E8" w:rsidP="00596F86">
      <w:pPr>
        <w:jc w:val="center"/>
        <w:rPr>
          <w:rStyle w:val="Hyperlink"/>
          <w:b/>
          <w:bCs/>
          <w:sz w:val="24"/>
          <w:szCs w:val="24"/>
        </w:rPr>
      </w:pPr>
      <w:r w:rsidRPr="00C244E8">
        <w:rPr>
          <w:rStyle w:val="Hyperlink"/>
          <w:b/>
          <w:bCs/>
          <w:sz w:val="24"/>
          <w:szCs w:val="24"/>
          <w:highlight w:val="yellow"/>
        </w:rPr>
        <w:t>stacie@blacklandwater.com</w:t>
      </w:r>
    </w:p>
    <w:p w14:paraId="73B0E188" w14:textId="7925A7A8" w:rsidR="00EB0FF9" w:rsidRDefault="00596F86" w:rsidP="00596F86">
      <w:r w:rsidRPr="00EB0FF9">
        <w:rPr>
          <w:sz w:val="24"/>
          <w:szCs w:val="24"/>
        </w:rPr>
        <w:t xml:space="preserve">Note: Texas Law requires homeowners </w:t>
      </w:r>
      <w:r w:rsidR="0024147A" w:rsidRPr="00EB0FF9">
        <w:rPr>
          <w:sz w:val="24"/>
          <w:szCs w:val="24"/>
        </w:rPr>
        <w:t>or</w:t>
      </w:r>
      <w:r w:rsidRPr="00EB0FF9">
        <w:rPr>
          <w:sz w:val="24"/>
          <w:szCs w:val="24"/>
        </w:rPr>
        <w:t xml:space="preserve"> contactors to contact 811 along with your </w:t>
      </w:r>
      <w:r w:rsidRPr="00EB0FF9">
        <w:rPr>
          <w:b/>
          <w:bCs/>
          <w:sz w:val="24"/>
          <w:szCs w:val="24"/>
        </w:rPr>
        <w:t>local water</w:t>
      </w:r>
      <w:r w:rsidRPr="00EB0FF9">
        <w:rPr>
          <w:sz w:val="24"/>
          <w:szCs w:val="24"/>
        </w:rPr>
        <w:t xml:space="preserve"> </w:t>
      </w:r>
      <w:r w:rsidRPr="00EB0FF9">
        <w:rPr>
          <w:b/>
          <w:bCs/>
          <w:sz w:val="24"/>
          <w:szCs w:val="24"/>
        </w:rPr>
        <w:t>provider (2) two business days (excluding weekends and holidays) prior to digging</w:t>
      </w:r>
      <w:r w:rsidRPr="00EB0FF9">
        <w:rPr>
          <w:sz w:val="24"/>
          <w:szCs w:val="24"/>
        </w:rPr>
        <w:t xml:space="preserve">, even if you are working on your </w:t>
      </w:r>
      <w:r w:rsidR="0024147A" w:rsidRPr="00EB0FF9">
        <w:rPr>
          <w:sz w:val="24"/>
          <w:szCs w:val="24"/>
        </w:rPr>
        <w:t>own</w:t>
      </w:r>
      <w:r w:rsidRPr="00EB0FF9">
        <w:rPr>
          <w:sz w:val="24"/>
          <w:szCs w:val="24"/>
        </w:rPr>
        <w:t xml:space="preserve"> yard/lawn.  If you don’t call for </w:t>
      </w:r>
      <w:proofErr w:type="gramStart"/>
      <w:r w:rsidRPr="00EB0FF9">
        <w:rPr>
          <w:sz w:val="24"/>
          <w:szCs w:val="24"/>
        </w:rPr>
        <w:t>locates</w:t>
      </w:r>
      <w:proofErr w:type="gramEnd"/>
      <w:r w:rsidRPr="00EB0FF9">
        <w:rPr>
          <w:sz w:val="24"/>
          <w:szCs w:val="24"/>
        </w:rPr>
        <w:t xml:space="preserve"> and you hit an underground line, you will be responsible for the </w:t>
      </w:r>
      <w:r w:rsidR="00426B6F" w:rsidRPr="00EB0FF9">
        <w:rPr>
          <w:sz w:val="24"/>
          <w:szCs w:val="24"/>
        </w:rPr>
        <w:t xml:space="preserve">cost of repairs/damages.  If locates are over (2) two weeks old or it rains, you are responsible for requesting new locates before digging.  </w:t>
      </w:r>
      <w:r w:rsidR="0024147A" w:rsidRPr="00EB0FF9">
        <w:rPr>
          <w:sz w:val="24"/>
          <w:szCs w:val="24"/>
        </w:rPr>
        <w:t xml:space="preserve">Area must be marked in white paint or white flags. </w:t>
      </w:r>
      <w:r w:rsidR="00C244E8" w:rsidRPr="00EB0FF9">
        <w:rPr>
          <w:sz w:val="24"/>
          <w:szCs w:val="24"/>
        </w:rPr>
        <w:t xml:space="preserve"> Utility Emergency please call 972-771-6375</w:t>
      </w:r>
      <w:r w:rsidR="00F44C81" w:rsidRPr="00EB0FF9">
        <w:rPr>
          <w:sz w:val="24"/>
          <w:szCs w:val="24"/>
        </w:rPr>
        <w:t>.</w:t>
      </w:r>
    </w:p>
    <w:p w14:paraId="31D9A430" w14:textId="77777777" w:rsidR="00EB0FF9" w:rsidRPr="00E527ED" w:rsidRDefault="00EB0FF9" w:rsidP="00596F86"/>
    <w:sectPr w:rsidR="00EB0FF9" w:rsidRPr="00E527ED" w:rsidSect="00EB0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9"/>
    <w:rsid w:val="00144205"/>
    <w:rsid w:val="001B576B"/>
    <w:rsid w:val="0024147A"/>
    <w:rsid w:val="00381C25"/>
    <w:rsid w:val="00426B6F"/>
    <w:rsid w:val="00596F86"/>
    <w:rsid w:val="00601C5B"/>
    <w:rsid w:val="00823289"/>
    <w:rsid w:val="009076E2"/>
    <w:rsid w:val="00AD478D"/>
    <w:rsid w:val="00B42AAA"/>
    <w:rsid w:val="00C244E8"/>
    <w:rsid w:val="00CB333C"/>
    <w:rsid w:val="00DE4A61"/>
    <w:rsid w:val="00E527ED"/>
    <w:rsid w:val="00EB0FF9"/>
    <w:rsid w:val="00F44C81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924A"/>
  <w15:chartTrackingRefBased/>
  <w15:docId w15:val="{276D576D-5508-4390-9CB8-545566EF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auren@blacklandwat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ED4E6362C324CA5001DAB2B0A52BA" ma:contentTypeVersion="8" ma:contentTypeDescription="Create a new document." ma:contentTypeScope="" ma:versionID="4c5c1f871310d0fc8c236e19a3c709a5">
  <xsd:schema xmlns:xsd="http://www.w3.org/2001/XMLSchema" xmlns:xs="http://www.w3.org/2001/XMLSchema" xmlns:p="http://schemas.microsoft.com/office/2006/metadata/properties" xmlns:ns3="d38d6f08-d6a3-4a4e-bf06-94cf4c3a1029" xmlns:ns4="c4582568-2fbc-4073-aa02-7dd77a82bb1c" targetNamespace="http://schemas.microsoft.com/office/2006/metadata/properties" ma:root="true" ma:fieldsID="2c246d5d745e8848b41086b008e9ca2a" ns3:_="" ns4:_="">
    <xsd:import namespace="d38d6f08-d6a3-4a4e-bf06-94cf4c3a1029"/>
    <xsd:import namespace="c4582568-2fbc-4073-aa02-7dd77a82bb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6f08-d6a3-4a4e-bf06-94cf4c3a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2568-2fbc-4073-aa02-7dd77a82b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8d6f08-d6a3-4a4e-bf06-94cf4c3a1029" xsi:nil="true"/>
  </documentManagement>
</p:properties>
</file>

<file path=customXml/itemProps1.xml><?xml version="1.0" encoding="utf-8"?>
<ds:datastoreItem xmlns:ds="http://schemas.openxmlformats.org/officeDocument/2006/customXml" ds:itemID="{301504C5-F5CB-48CA-BE6B-B7D252A3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6f08-d6a3-4a4e-bf06-94cf4c3a1029"/>
    <ds:schemaRef ds:uri="c4582568-2fbc-4073-aa02-7dd77a82b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FC6CB-984C-486A-9E7F-10F3CF5DB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8607F-A90B-4DD5-9282-32BF8D2484C1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d38d6f08-d6a3-4a4e-bf06-94cf4c3a1029"/>
    <ds:schemaRef ds:uri="http://schemas.microsoft.com/office/infopath/2007/PartnerControls"/>
    <ds:schemaRef ds:uri="c4582568-2fbc-4073-aa02-7dd77a82b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Dunham</dc:creator>
  <cp:keywords/>
  <dc:description/>
  <cp:lastModifiedBy>Stacie Williams</cp:lastModifiedBy>
  <cp:revision>2</cp:revision>
  <cp:lastPrinted>2024-03-26T14:12:00Z</cp:lastPrinted>
  <dcterms:created xsi:type="dcterms:W3CDTF">2024-03-26T14:14:00Z</dcterms:created>
  <dcterms:modified xsi:type="dcterms:W3CDTF">2024-03-26T14:14:00Z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0x0101001A9ED4E6362C324CA5001DAB2B0A52BA</vt:lpwstr>
  </property>
</Properties>
</file>